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ED" w:rsidRPr="00A71AF4" w:rsidRDefault="000B39ED" w:rsidP="000B39ED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0B39ED" w:rsidRPr="00A71AF4" w:rsidRDefault="000B39ED" w:rsidP="000B39ED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0B39ED" w:rsidRPr="00A71AF4" w:rsidRDefault="000B39ED" w:rsidP="000B39ED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0B39ED" w:rsidRPr="00A71AF4" w:rsidRDefault="000B39ED" w:rsidP="000B39ED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0B39ED" w:rsidRPr="00A71AF4" w:rsidRDefault="000B39ED" w:rsidP="000B39ED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0B39ED" w:rsidRPr="00A71AF4" w:rsidRDefault="000B39ED" w:rsidP="000B39ED">
      <w:pPr>
        <w:widowControl w:val="0"/>
        <w:ind w:right="720"/>
        <w:jc w:val="both"/>
        <w:rPr>
          <w:b/>
          <w:sz w:val="24"/>
          <w:szCs w:val="24"/>
        </w:rPr>
      </w:pPr>
    </w:p>
    <w:p w:rsidR="000B39ED" w:rsidRDefault="000B39ED" w:rsidP="000B39ED"/>
    <w:p w:rsidR="00D6596D" w:rsidRDefault="009D031F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</w:t>
      </w:r>
      <w:r w:rsidR="000B39ED">
        <w:rPr>
          <w:b/>
          <w:sz w:val="32"/>
          <w:szCs w:val="32"/>
        </w:rPr>
        <w:t xml:space="preserve"> </w:t>
      </w:r>
      <w:r w:rsidR="0090671E">
        <w:rPr>
          <w:b/>
          <w:sz w:val="32"/>
          <w:szCs w:val="32"/>
        </w:rPr>
        <w:t xml:space="preserve">по охране труда </w:t>
      </w:r>
    </w:p>
    <w:p w:rsidR="0090671E" w:rsidRPr="0090671E" w:rsidRDefault="0090671E" w:rsidP="0090671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40"/>
        </w:rPr>
      </w:pPr>
      <w:r w:rsidRPr="0090671E">
        <w:rPr>
          <w:b/>
          <w:bCs/>
          <w:sz w:val="32"/>
          <w:szCs w:val="40"/>
        </w:rPr>
        <w:t>для учителя математики</w:t>
      </w:r>
    </w:p>
    <w:p w:rsidR="000B39ED" w:rsidRPr="000B39ED" w:rsidRDefault="000B39ED" w:rsidP="000B39ED">
      <w:pPr>
        <w:widowControl w:val="0"/>
        <w:ind w:right="720"/>
        <w:jc w:val="center"/>
        <w:rPr>
          <w:b/>
          <w:sz w:val="24"/>
          <w:szCs w:val="24"/>
        </w:rPr>
      </w:pPr>
      <w:r w:rsidRPr="000B39ED">
        <w:rPr>
          <w:b/>
          <w:sz w:val="24"/>
          <w:szCs w:val="24"/>
        </w:rPr>
        <w:t>ИОТ -  008 - 2014</w:t>
      </w:r>
    </w:p>
    <w:p w:rsidR="0090671E" w:rsidRPr="00881BFC" w:rsidRDefault="0090671E" w:rsidP="0090671E">
      <w:pPr>
        <w:widowControl w:val="0"/>
        <w:autoSpaceDE w:val="0"/>
        <w:autoSpaceDN w:val="0"/>
        <w:adjustRightInd w:val="0"/>
        <w:spacing w:line="360" w:lineRule="auto"/>
        <w:rPr>
          <w:sz w:val="40"/>
          <w:szCs w:val="40"/>
        </w:rPr>
      </w:pPr>
    </w:p>
    <w:p w:rsidR="0090671E" w:rsidRPr="0090671E" w:rsidRDefault="0090671E" w:rsidP="0090671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90671E">
        <w:rPr>
          <w:b/>
          <w:bCs/>
          <w:sz w:val="28"/>
          <w:szCs w:val="28"/>
        </w:rPr>
        <w:t xml:space="preserve">Общие требования безопасности </w:t>
      </w:r>
    </w:p>
    <w:p w:rsidR="0090671E" w:rsidRPr="00E50959" w:rsidRDefault="0090671E" w:rsidP="009067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К работе допускаются лица обоего пола, достигшие 18 лет, имеющие педагогическое образование, прошедшие медицинский осмотр.</w:t>
      </w:r>
    </w:p>
    <w:p w:rsidR="0090671E" w:rsidRPr="00E50959" w:rsidRDefault="0090671E" w:rsidP="009067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Учитель должен :</w:t>
      </w:r>
    </w:p>
    <w:p w:rsidR="0090671E" w:rsidRPr="00E50959" w:rsidRDefault="0090671E" w:rsidP="009067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знать свои должностные обязанности и инструкции по ОТ</w:t>
      </w:r>
    </w:p>
    <w:p w:rsidR="0090671E" w:rsidRPr="00E50959" w:rsidRDefault="0090671E" w:rsidP="009067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пройти вводный инструктаж и инструктаж на рабочем месте</w:t>
      </w:r>
    </w:p>
    <w:p w:rsidR="0090671E" w:rsidRPr="00E50959" w:rsidRDefault="0090671E" w:rsidP="009067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руководствоваться в работе правилами внутреннего распорядка</w:t>
      </w:r>
    </w:p>
    <w:p w:rsidR="0090671E" w:rsidRPr="00E50959" w:rsidRDefault="0090671E" w:rsidP="009067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режим его труда и отдыха определяется графиком работы учителя</w:t>
      </w:r>
    </w:p>
    <w:p w:rsidR="0090671E" w:rsidRPr="00E50959" w:rsidRDefault="0090671E" w:rsidP="009067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E50959">
        <w:rPr>
          <w:sz w:val="28"/>
          <w:szCs w:val="28"/>
        </w:rPr>
        <w:t>Травмоопасность</w:t>
      </w:r>
      <w:proofErr w:type="spellEnd"/>
      <w:r w:rsidRPr="00E50959">
        <w:rPr>
          <w:sz w:val="28"/>
          <w:szCs w:val="28"/>
        </w:rPr>
        <w:t xml:space="preserve"> в кабинете :</w:t>
      </w:r>
    </w:p>
    <w:p w:rsidR="0090671E" w:rsidRPr="00E50959" w:rsidRDefault="0090671E" w:rsidP="009067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при нарушении  правил личной безопасности</w:t>
      </w:r>
    </w:p>
    <w:p w:rsidR="0090671E" w:rsidRPr="00E50959" w:rsidRDefault="0090671E" w:rsidP="0090671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при включении электроприборов: проигрывателей и других  ТСО (технических</w:t>
      </w:r>
      <w:r>
        <w:rPr>
          <w:sz w:val="28"/>
          <w:szCs w:val="28"/>
        </w:rPr>
        <w:t xml:space="preserve"> </w:t>
      </w:r>
      <w:r w:rsidRPr="00E50959">
        <w:rPr>
          <w:sz w:val="28"/>
          <w:szCs w:val="28"/>
        </w:rPr>
        <w:t>средств обучения) - поражение электротоком</w:t>
      </w:r>
      <w:r>
        <w:rPr>
          <w:sz w:val="28"/>
          <w:szCs w:val="28"/>
        </w:rPr>
        <w:t>.</w:t>
      </w:r>
    </w:p>
    <w:p w:rsidR="0090671E" w:rsidRPr="00E50959" w:rsidRDefault="0090671E" w:rsidP="009067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О случаях травматизма сообщать администрации  школы</w:t>
      </w:r>
    </w:p>
    <w:p w:rsidR="0090671E" w:rsidRPr="00E50959" w:rsidRDefault="0090671E" w:rsidP="009067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Соблюдать технику безопасности труда</w:t>
      </w:r>
    </w:p>
    <w:p w:rsidR="0090671E" w:rsidRPr="00E50959" w:rsidRDefault="0090671E" w:rsidP="009067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 xml:space="preserve">относится к не электротехническому персоналу и должен иметь 1-ю квалификационную группу допуска по </w:t>
      </w:r>
      <w:proofErr w:type="spellStart"/>
      <w:r w:rsidRPr="00E50959">
        <w:rPr>
          <w:sz w:val="28"/>
          <w:szCs w:val="28"/>
        </w:rPr>
        <w:t>электробезопасности</w:t>
      </w:r>
      <w:proofErr w:type="spellEnd"/>
    </w:p>
    <w:p w:rsidR="0090671E" w:rsidRPr="00E50959" w:rsidRDefault="0090671E" w:rsidP="009067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Не заниматься ремонтом электроприборов, розеток и т.п.</w:t>
      </w:r>
    </w:p>
    <w:p w:rsidR="0090671E" w:rsidRPr="00E50959" w:rsidRDefault="0090671E" w:rsidP="009067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Хранить аппаратуру ТСО в лаборантской</w:t>
      </w:r>
    </w:p>
    <w:p w:rsidR="0090671E" w:rsidRPr="00E50959" w:rsidRDefault="0090671E" w:rsidP="009067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Нести ответственность (административную, материальную, уголовную) за нарушение</w:t>
      </w:r>
      <w:r>
        <w:rPr>
          <w:sz w:val="28"/>
          <w:szCs w:val="28"/>
        </w:rPr>
        <w:t xml:space="preserve"> </w:t>
      </w:r>
      <w:r w:rsidRPr="00E50959">
        <w:rPr>
          <w:sz w:val="28"/>
          <w:szCs w:val="28"/>
        </w:rPr>
        <w:t>требований инструкций по охране труда.</w:t>
      </w:r>
    </w:p>
    <w:p w:rsidR="0090671E" w:rsidRDefault="0090671E" w:rsidP="0090671E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90671E" w:rsidRPr="0090671E" w:rsidRDefault="0090671E" w:rsidP="0090671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rPr>
          <w:b/>
          <w:bCs/>
          <w:sz w:val="28"/>
          <w:szCs w:val="28"/>
        </w:rPr>
      </w:pPr>
      <w:r w:rsidRPr="0090671E">
        <w:rPr>
          <w:b/>
          <w:bCs/>
          <w:sz w:val="28"/>
          <w:szCs w:val="28"/>
        </w:rPr>
        <w:lastRenderedPageBreak/>
        <w:t>Требования безопасности перед началом работы</w:t>
      </w:r>
    </w:p>
    <w:p w:rsidR="0090671E" w:rsidRPr="00E50959" w:rsidRDefault="0090671E" w:rsidP="0090671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проверить готовность учебного кабинета  к занятиям</w:t>
      </w:r>
    </w:p>
    <w:p w:rsidR="0090671E" w:rsidRPr="00E50959" w:rsidRDefault="0090671E" w:rsidP="0090671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проверить исправность электроосвещения</w:t>
      </w:r>
    </w:p>
    <w:p w:rsidR="0090671E" w:rsidRPr="00E50959" w:rsidRDefault="0090671E" w:rsidP="0090671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проветрить кабинет</w:t>
      </w:r>
    </w:p>
    <w:p w:rsidR="0090671E" w:rsidRPr="00E50959" w:rsidRDefault="0090671E" w:rsidP="0090671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следить за чистотой и порядком в кабинете.</w:t>
      </w:r>
    </w:p>
    <w:p w:rsidR="0090671E" w:rsidRDefault="0090671E" w:rsidP="0090671E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90671E" w:rsidRPr="0090671E" w:rsidRDefault="0090671E" w:rsidP="0090671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rPr>
          <w:b/>
          <w:bCs/>
          <w:sz w:val="28"/>
          <w:szCs w:val="28"/>
        </w:rPr>
      </w:pPr>
      <w:r w:rsidRPr="0090671E">
        <w:rPr>
          <w:b/>
          <w:bCs/>
          <w:sz w:val="28"/>
          <w:szCs w:val="28"/>
        </w:rPr>
        <w:t>Требования безопасности во время работы</w:t>
      </w:r>
    </w:p>
    <w:p w:rsidR="0090671E" w:rsidRPr="00E50959" w:rsidRDefault="0090671E" w:rsidP="0090671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соблюдать личную безопасность труда</w:t>
      </w:r>
    </w:p>
    <w:p w:rsidR="0090671E" w:rsidRPr="00E50959" w:rsidRDefault="0090671E" w:rsidP="0090671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следить за соблюдением дисциплины учащимися</w:t>
      </w:r>
    </w:p>
    <w:p w:rsidR="0090671E" w:rsidRPr="00E50959" w:rsidRDefault="0090671E" w:rsidP="0090671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 xml:space="preserve">не допускать учащихся к переноске аппаратуры ТСО </w:t>
      </w:r>
    </w:p>
    <w:p w:rsidR="0090671E" w:rsidRPr="0090671E" w:rsidRDefault="0090671E" w:rsidP="0090671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90671E">
        <w:rPr>
          <w:sz w:val="28"/>
          <w:szCs w:val="28"/>
        </w:rPr>
        <w:t>не допускать учащихся к самостоятельному включению электроприборов.</w:t>
      </w:r>
    </w:p>
    <w:p w:rsidR="0090671E" w:rsidRPr="0090671E" w:rsidRDefault="0090671E" w:rsidP="0090671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rPr>
          <w:b/>
          <w:bCs/>
          <w:sz w:val="28"/>
          <w:szCs w:val="28"/>
        </w:rPr>
      </w:pPr>
      <w:r w:rsidRPr="0090671E">
        <w:rPr>
          <w:b/>
          <w:bCs/>
          <w:sz w:val="28"/>
          <w:szCs w:val="28"/>
        </w:rPr>
        <w:t>Требования безопасности в аварийных ситуациях</w:t>
      </w:r>
    </w:p>
    <w:p w:rsidR="0090671E" w:rsidRPr="00E50959" w:rsidRDefault="0090671E" w:rsidP="0090671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в случае возникновения  аварийных ситуаций принять меры к эвакуации  учащихся</w:t>
      </w:r>
    </w:p>
    <w:p w:rsidR="0090671E" w:rsidRPr="00E50959" w:rsidRDefault="0090671E" w:rsidP="0090671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сообщить о происшедшем администрации школы,  при пожаре известить службу 01</w:t>
      </w:r>
    </w:p>
    <w:p w:rsidR="0090671E" w:rsidRPr="00E50959" w:rsidRDefault="0090671E" w:rsidP="0090671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оказать первую помощь пострадавшим в случае травматизма</w:t>
      </w:r>
    </w:p>
    <w:p w:rsidR="0090671E" w:rsidRPr="0090671E" w:rsidRDefault="0090671E" w:rsidP="0090671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90671E">
        <w:rPr>
          <w:sz w:val="28"/>
          <w:szCs w:val="28"/>
        </w:rPr>
        <w:t xml:space="preserve">при внезапном заболевании учащихся  вызвать медработника, сообщить родителям. </w:t>
      </w:r>
    </w:p>
    <w:p w:rsidR="0090671E" w:rsidRPr="00E50959" w:rsidRDefault="0090671E" w:rsidP="0090671E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E50959">
        <w:rPr>
          <w:b/>
          <w:bCs/>
          <w:sz w:val="28"/>
          <w:szCs w:val="28"/>
        </w:rPr>
        <w:t>V. Требования безопасности по окончании работы</w:t>
      </w:r>
    </w:p>
    <w:p w:rsidR="0090671E" w:rsidRPr="00E50959" w:rsidRDefault="0090671E" w:rsidP="0090671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отключить от электросети  аппаратуру ТСО</w:t>
      </w:r>
    </w:p>
    <w:p w:rsidR="0090671E" w:rsidRPr="00902F19" w:rsidRDefault="0090671E" w:rsidP="0090671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убрать аппаратуру в лаборантскую, закрыть на ключ</w:t>
      </w:r>
    </w:p>
    <w:p w:rsidR="0090671E" w:rsidRPr="00902F19" w:rsidRDefault="0090671E" w:rsidP="0090671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проверить чистоту в кабинете и порядок на рабочих местах</w:t>
      </w:r>
    </w:p>
    <w:p w:rsidR="0090671E" w:rsidRPr="00E50959" w:rsidRDefault="0090671E" w:rsidP="0090671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проветрить кабинет</w:t>
      </w:r>
    </w:p>
    <w:p w:rsidR="0090671E" w:rsidRPr="00E50959" w:rsidRDefault="0090671E" w:rsidP="0090671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E50959">
        <w:rPr>
          <w:sz w:val="28"/>
          <w:szCs w:val="28"/>
        </w:rPr>
        <w:t>выключить электроосвещение, закрыть кабинет на ключ</w:t>
      </w:r>
    </w:p>
    <w:p w:rsidR="0090671E" w:rsidRPr="0090671E" w:rsidRDefault="0090671E" w:rsidP="0090671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0671E">
        <w:rPr>
          <w:sz w:val="28"/>
          <w:szCs w:val="28"/>
        </w:rPr>
        <w:t>о всех недостатках, обнаруженных во время занятий, сообщить администрации.</w:t>
      </w:r>
    </w:p>
    <w:p w:rsidR="00D6596D" w:rsidRDefault="00D6596D" w:rsidP="00D6596D">
      <w:pPr>
        <w:jc w:val="center"/>
        <w:rPr>
          <w:sz w:val="28"/>
          <w:szCs w:val="28"/>
        </w:rPr>
      </w:pPr>
    </w:p>
    <w:p w:rsidR="000B39ED" w:rsidRDefault="000B39ED" w:rsidP="000B39ED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 И.А Кузина </w:t>
      </w:r>
    </w:p>
    <w:p w:rsidR="000B39ED" w:rsidRDefault="000B39ED" w:rsidP="000B39ED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0B39ED" w:rsidRDefault="000B39ED" w:rsidP="000B39ED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0B39ED" w:rsidRDefault="000B39ED" w:rsidP="000B39ED"/>
    <w:p w:rsidR="000B39ED" w:rsidRPr="00004FAD" w:rsidRDefault="000B39ED" w:rsidP="000B39ED">
      <w:pPr>
        <w:spacing w:line="360" w:lineRule="auto"/>
        <w:rPr>
          <w:sz w:val="28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Pr="00004FAD">
        <w:rPr>
          <w:sz w:val="28"/>
          <w:szCs w:val="24"/>
          <w:lang/>
        </w:rPr>
        <w:t>С инструкцией</w:t>
      </w:r>
      <w:r>
        <w:rPr>
          <w:sz w:val="28"/>
          <w:szCs w:val="24"/>
        </w:rPr>
        <w:t xml:space="preserve"> по ОТ</w:t>
      </w:r>
      <w:r w:rsidRPr="00004FAD">
        <w:rPr>
          <w:sz w:val="28"/>
          <w:szCs w:val="24"/>
          <w:lang/>
        </w:rPr>
        <w:t xml:space="preserve"> ознакомлен</w:t>
      </w:r>
      <w:r>
        <w:rPr>
          <w:sz w:val="28"/>
          <w:szCs w:val="24"/>
        </w:rPr>
        <w:t>(а)___________/__________</w:t>
      </w:r>
      <w:r w:rsidRPr="00004FAD">
        <w:rPr>
          <w:sz w:val="28"/>
          <w:szCs w:val="24"/>
          <w:lang/>
        </w:rPr>
        <w:t xml:space="preserve"> </w:t>
      </w:r>
    </w:p>
    <w:p w:rsidR="000B39ED" w:rsidRDefault="000B39ED" w:rsidP="000B39ED"/>
    <w:p w:rsidR="000B39ED" w:rsidRDefault="000B39ED" w:rsidP="000B39ED"/>
    <w:p w:rsidR="000B39ED" w:rsidRDefault="000B39ED" w:rsidP="00D6596D">
      <w:pPr>
        <w:jc w:val="center"/>
        <w:rPr>
          <w:b/>
          <w:sz w:val="32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0B39E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21F8"/>
    <w:multiLevelType w:val="hybridMultilevel"/>
    <w:tmpl w:val="9E34B50C"/>
    <w:lvl w:ilvl="0" w:tplc="6EBA55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D01769F"/>
    <w:multiLevelType w:val="hybridMultilevel"/>
    <w:tmpl w:val="1F00CD3A"/>
    <w:lvl w:ilvl="0" w:tplc="6EBA55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A1194"/>
    <w:multiLevelType w:val="hybridMultilevel"/>
    <w:tmpl w:val="B8CCF7AE"/>
    <w:lvl w:ilvl="0" w:tplc="04EC28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5563F7"/>
    <w:multiLevelType w:val="hybridMultilevel"/>
    <w:tmpl w:val="FD88F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A556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E976E3"/>
    <w:multiLevelType w:val="hybridMultilevel"/>
    <w:tmpl w:val="89BEB6FA"/>
    <w:lvl w:ilvl="0" w:tplc="6EBA55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857C58"/>
    <w:multiLevelType w:val="hybridMultilevel"/>
    <w:tmpl w:val="3A58ADE4"/>
    <w:lvl w:ilvl="0" w:tplc="6EBA55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0B39ED"/>
    <w:rsid w:val="00104304"/>
    <w:rsid w:val="00291D62"/>
    <w:rsid w:val="003F0677"/>
    <w:rsid w:val="00576AD6"/>
    <w:rsid w:val="008F609B"/>
    <w:rsid w:val="0090671E"/>
    <w:rsid w:val="009D031F"/>
    <w:rsid w:val="00C000BA"/>
    <w:rsid w:val="00C34637"/>
    <w:rsid w:val="00D6596D"/>
    <w:rsid w:val="00D76E21"/>
    <w:rsid w:val="00E0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412</Words>
  <Characters>2350</Characters>
  <Application>Microsoft Office Word</Application>
  <DocSecurity>0</DocSecurity>
  <Lines>19</Lines>
  <Paragraphs>5</Paragraphs>
  <ScaleCrop>false</ScaleCrop>
  <Company>Microsoft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2014-07-15T12:33:00Z</cp:lastPrinted>
  <dcterms:created xsi:type="dcterms:W3CDTF">2011-06-19T06:41:00Z</dcterms:created>
  <dcterms:modified xsi:type="dcterms:W3CDTF">2014-07-15T12:33:00Z</dcterms:modified>
</cp:coreProperties>
</file>